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EMAIL #1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Subject lines: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New Discovery, How every cell of your body is affected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Email body: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highlight w:val="yellow"/>
          <w:rtl w:val="0"/>
        </w:rPr>
        <w:t xml:space="preserve">FIRST NAME,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You may have heard of EMFs or electromagnetic fields. It’s been all over the news lately.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This type of radiation comes from your cell phone and other things like wifi routers, computers, wires in your house, and more.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Study after study shows that our ever-increasing exposure to these fields is harmful…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Not only can your cell phone make you gain weight and feel fatigued, but the EMFs that run through your body also wreak havoc on your health.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you think about it logically, the reason behind this is clear. 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From the impulses that make your heartbeat to the electrical activity in your brain, you run on electricity.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When your body has to fight the electrical impulses all around you, it’s easy for signals to get crossed. It causes stress at a </w:t>
      </w:r>
      <w:r w:rsidDel="00000000" w:rsidR="00000000" w:rsidRPr="00000000">
        <w:rPr>
          <w:i w:val="1"/>
          <w:sz w:val="36"/>
          <w:szCs w:val="36"/>
          <w:rtl w:val="0"/>
        </w:rPr>
        <w:t xml:space="preserve">cellular level.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But there IS a way to protect yourself and your family… in fact, it’s a small piece of exclusive technology that uses negative ions to block and diffuse EMFs.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Best of all, it looks classy and is a great gift.  Click below to see for yourself.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=&gt; This piece of jewelry protects you from dangerous EMF’s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36"/>
          <w:szCs w:val="36"/>
          <w:highlight w:val="yellow"/>
        </w:rPr>
      </w:pPr>
      <w:r w:rsidDel="00000000" w:rsidR="00000000" w:rsidRPr="00000000">
        <w:rPr>
          <w:sz w:val="36"/>
          <w:szCs w:val="36"/>
          <w:highlight w:val="yellow"/>
          <w:rtl w:val="0"/>
        </w:rPr>
        <w:t xml:space="preserve">Signature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PS. More good news… we secured a special discount for our friends for 1 day only.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EMAIL #2</w:t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Subject lines: 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color w:val="202124"/>
          <w:sz w:val="36"/>
          <w:szCs w:val="36"/>
          <w:highlight w:val="white"/>
          <w:rtl w:val="0"/>
        </w:rPr>
        <w:t xml:space="preserve">Your Lucky Charm… Not the Cereal…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Email body: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36"/>
          <w:szCs w:val="36"/>
          <w:highlight w:val="yellow"/>
        </w:rPr>
      </w:pPr>
      <w:r w:rsidDel="00000000" w:rsidR="00000000" w:rsidRPr="00000000">
        <w:rPr>
          <w:sz w:val="36"/>
          <w:szCs w:val="36"/>
          <w:highlight w:val="yellow"/>
          <w:rtl w:val="0"/>
        </w:rPr>
        <w:t xml:space="preserve">FIRST NAME, </w:t>
      </w:r>
    </w:p>
    <w:p w:rsidR="00000000" w:rsidDel="00000000" w:rsidP="00000000" w:rsidRDefault="00000000" w:rsidRPr="00000000" w14:paraId="0000002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88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When I say lucky charm, I am not talking about the cereal brand with the little leprechaun on it.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Roboto" w:cs="Roboto" w:eastAsia="Roboto" w:hAnsi="Roboto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hd w:fill="ffffff" w:val="clear"/>
        <w:spacing w:line="288" w:lineRule="auto"/>
        <w:rPr>
          <w:rFonts w:ascii="Roboto" w:cs="Roboto" w:eastAsia="Roboto" w:hAnsi="Roboto"/>
          <w:color w:val="222222"/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rtl w:val="0"/>
        </w:rPr>
        <w:t xml:space="preserve">I’m talking about the one that goes around your neck!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88" w:lineRule="auto"/>
        <w:rPr>
          <w:rFonts w:ascii="Roboto" w:cs="Roboto" w:eastAsia="Roboto" w:hAnsi="Roboto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hd w:fill="ffffff" w:val="clear"/>
        <w:spacing w:line="288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used to have these weird headaches that would come out of nowhere.</w:t>
      </w:r>
    </w:p>
    <w:p w:rsidR="00000000" w:rsidDel="00000000" w:rsidP="00000000" w:rsidRDefault="00000000" w:rsidRPr="00000000" w14:paraId="00000026">
      <w:pPr>
        <w:shd w:fill="ffffff" w:val="clear"/>
        <w:spacing w:line="288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88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I’d get tired pretty fast throughout the day and get a foggy head, especially when trying to write emails like this one.  </w:t>
      </w:r>
    </w:p>
    <w:p w:rsidR="00000000" w:rsidDel="00000000" w:rsidP="00000000" w:rsidRDefault="00000000" w:rsidRPr="00000000" w14:paraId="00000028">
      <w:pPr>
        <w:shd w:fill="ffffff" w:val="clear"/>
        <w:spacing w:line="288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288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And this is a short one too. 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color w:val="222222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None of it was bad enough to kill me… but all of it </w:t>
      </w:r>
      <w:r w:rsidDel="00000000" w:rsidR="00000000" w:rsidRPr="00000000">
        <w:rPr>
          <w:b w:val="1"/>
          <w:sz w:val="36"/>
          <w:szCs w:val="36"/>
          <w:rtl w:val="0"/>
        </w:rPr>
        <w:t xml:space="preserve">together</w:t>
      </w:r>
      <w:r w:rsidDel="00000000" w:rsidR="00000000" w:rsidRPr="00000000">
        <w:rPr>
          <w:sz w:val="36"/>
          <w:szCs w:val="36"/>
          <w:rtl w:val="0"/>
        </w:rPr>
        <w:t xml:space="preserve"> made it a struggle to stay focused and get things done throughout the day. 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probably looked like I was crazy at the doctor’s office since nothing showed up on their radar during my checkups. 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color w:val="222222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That's how it used to be… 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color w:val="222222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But now, I wear my EMF protection around my neck every day and It actually protects me from dangerous electromagnetic fields (EMFs).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color w:val="222222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These EMFs come from things like wifi routers, computers, cell phones, and microwaves.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color w:val="222222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They are the cause of stress all the way down to your </w:t>
      </w:r>
      <w:r w:rsidDel="00000000" w:rsidR="00000000" w:rsidRPr="00000000">
        <w:rPr>
          <w:i w:val="1"/>
          <w:sz w:val="36"/>
          <w:szCs w:val="36"/>
          <w:rtl w:val="0"/>
        </w:rPr>
        <w:t xml:space="preserve">cellular level.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color w:val="222222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When your body has to fight these waves coming from all around you every day it makes it impossible to live a regular life without these </w:t>
      </w:r>
      <w:r w:rsidDel="00000000" w:rsidR="00000000" w:rsidRPr="00000000">
        <w:rPr>
          <w:b w:val="1"/>
          <w:sz w:val="36"/>
          <w:szCs w:val="36"/>
          <w:rtl w:val="0"/>
        </w:rPr>
        <w:t xml:space="preserve">“lucky charms.”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b w:val="1"/>
          <w:color w:val="0000ff"/>
          <w:sz w:val="36"/>
          <w:szCs w:val="36"/>
          <w:u w:val="single"/>
        </w:rPr>
      </w:pPr>
      <w:r w:rsidDel="00000000" w:rsidR="00000000" w:rsidRPr="00000000">
        <w:rPr>
          <w:rFonts w:ascii="Roboto" w:cs="Roboto" w:eastAsia="Roboto" w:hAnsi="Roboto"/>
          <w:color w:val="222222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&gt;&gt; WATCH THE VIDEO OF HOW DEFENSE PENDANTS PROTECT YOU AGAINST THESE DANGEROUS EMFs.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88" w:lineRule="auto"/>
        <w:rPr>
          <w:rFonts w:ascii="Roboto" w:cs="Roboto" w:eastAsia="Roboto" w:hAnsi="Roboto"/>
          <w:color w:val="222222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color w:val="222222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hd w:fill="ffffff" w:val="clear"/>
        <w:spacing w:line="288" w:lineRule="auto"/>
        <w:rPr>
          <w:rFonts w:ascii="Roboto" w:cs="Roboto" w:eastAsia="Roboto" w:hAnsi="Roboto"/>
          <w:color w:val="222222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color w:val="222222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hd w:fill="ffffff" w:val="clear"/>
        <w:spacing w:line="345.6" w:lineRule="auto"/>
        <w:rPr>
          <w:sz w:val="36"/>
          <w:szCs w:val="36"/>
          <w:highlight w:val="yellow"/>
        </w:rPr>
      </w:pPr>
      <w:r w:rsidDel="00000000" w:rsidR="00000000" w:rsidRPr="00000000">
        <w:rPr>
          <w:sz w:val="36"/>
          <w:szCs w:val="36"/>
          <w:highlight w:val="yellow"/>
          <w:rtl w:val="0"/>
        </w:rPr>
        <w:t xml:space="preserve">Signature</w:t>
      </w:r>
    </w:p>
    <w:p w:rsidR="00000000" w:rsidDel="00000000" w:rsidP="00000000" w:rsidRDefault="00000000" w:rsidRPr="00000000" w14:paraId="00000035">
      <w:pPr>
        <w:shd w:fill="ffffff" w:val="clear"/>
        <w:spacing w:line="345.6" w:lineRule="auto"/>
        <w:rPr>
          <w:rFonts w:ascii="Roboto" w:cs="Roboto" w:eastAsia="Roboto" w:hAnsi="Roboto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345.6" w:lineRule="auto"/>
        <w:rPr>
          <w:rFonts w:ascii="Roboto" w:cs="Roboto" w:eastAsia="Roboto" w:hAnsi="Roboto"/>
          <w:color w:val="222222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color w:val="222222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hd w:fill="ffffff" w:val="clear"/>
        <w:spacing w:line="288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P.S. </w:t>
      </w:r>
      <w:r w:rsidDel="00000000" w:rsidR="00000000" w:rsidRPr="00000000">
        <w:rPr>
          <w:sz w:val="36"/>
          <w:szCs w:val="36"/>
          <w:rtl w:val="0"/>
        </w:rPr>
        <w:t xml:space="preserve">We were able to save a</w:t>
      </w:r>
      <w:hyperlink r:id="rId6">
        <w:r w:rsidDel="00000000" w:rsidR="00000000" w:rsidRPr="00000000">
          <w:rPr>
            <w:sz w:val="36"/>
            <w:szCs w:val="36"/>
            <w:rtl w:val="0"/>
          </w:rPr>
          <w:t xml:space="preserve"> </w:t>
        </w:r>
      </w:hyperlink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BIG DISCOUNT</w:t>
      </w:r>
      <w:r w:rsidDel="00000000" w:rsidR="00000000" w:rsidRPr="00000000">
        <w:rPr>
          <w:sz w:val="36"/>
          <w:szCs w:val="36"/>
          <w:rtl w:val="0"/>
        </w:rPr>
        <w:t xml:space="preserve"> for you (50% off plus free worldwide shipping!) but I’d hurry and get yours soon…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rFonts w:ascii="Roboto" w:cs="Roboto" w:eastAsia="Roboto" w:hAnsi="Roboto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hd w:fill="ffffff" w:val="clear"/>
        <w:spacing w:line="288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last time they ran this sale for us, </w:t>
      </w:r>
      <w:r w:rsidDel="00000000" w:rsidR="00000000" w:rsidRPr="00000000">
        <w:rPr>
          <w:b w:val="1"/>
          <w:sz w:val="36"/>
          <w:szCs w:val="36"/>
          <w:rtl w:val="0"/>
        </w:rPr>
        <w:t xml:space="preserve">they sold out in a few hours.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Roboto" w:cs="Roboto" w:eastAsia="Roboto" w:hAnsi="Roboto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hd w:fill="ffffff" w:val="clear"/>
        <w:spacing w:line="288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They’re restocked and ready to ship, but I wouldn’t wait to find out if they still have enough.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rFonts w:ascii="Roboto" w:cs="Roboto" w:eastAsia="Roboto" w:hAnsi="Roboto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hd w:fill="ffffff" w:val="clear"/>
        <w:spacing w:line="288" w:lineRule="auto"/>
        <w:rPr>
          <w:b w:val="1"/>
          <w:color w:val="0000ff"/>
          <w:sz w:val="36"/>
          <w:szCs w:val="36"/>
          <w:u w:val="single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GRAB YOUR PENDANT at the discounted price while they’re in stock!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rPr>
          <w:rFonts w:ascii="Roboto" w:cs="Roboto" w:eastAsia="Roboto" w:hAnsi="Roboto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hd w:fill="ffffff" w:val="clear"/>
        <w:spacing w:line="288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They’re a great gift for your family, too… kids are glued to their phones all day and with school starting, they're gonna need some too.</w:t>
      </w:r>
    </w:p>
    <w:p w:rsidR="00000000" w:rsidDel="00000000" w:rsidP="00000000" w:rsidRDefault="00000000" w:rsidRPr="00000000" w14:paraId="0000004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inks.revealedbackstage.com/a/1394/click/413/26206/cf71613e9b5715a1adfd595a547295d38d2feb93/553c5fd4c791ad6b8186bf299351219546b4622b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